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73" w:rsidRPr="007D1632" w:rsidRDefault="005A1152" w:rsidP="004A26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-15240</wp:posOffset>
            </wp:positionV>
            <wp:extent cx="857250" cy="990600"/>
            <wp:effectExtent l="19050" t="0" r="0" b="0"/>
            <wp:wrapThrough wrapText="bothSides">
              <wp:wrapPolygon edited="0">
                <wp:start x="-480" y="0"/>
                <wp:lineTo x="-480" y="21185"/>
                <wp:lineTo x="21600" y="21185"/>
                <wp:lineTo x="21600" y="0"/>
                <wp:lineTo x="-480" y="0"/>
              </wp:wrapPolygon>
            </wp:wrapThrough>
            <wp:docPr id="1" name="Рисунок 1" descr="костюм петуха дым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стюм петуха дымка.jpg"/>
                    <pic:cNvPicPr/>
                  </pic:nvPicPr>
                  <pic:blipFill>
                    <a:blip r:embed="rId5" cstate="print"/>
                    <a:srcRect b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4949190</wp:posOffset>
            </wp:positionH>
            <wp:positionV relativeFrom="paragraph">
              <wp:posOffset>-15240</wp:posOffset>
            </wp:positionV>
            <wp:extent cx="847725" cy="990600"/>
            <wp:effectExtent l="19050" t="0" r="9525" b="0"/>
            <wp:wrapThrough wrapText="bothSides">
              <wp:wrapPolygon edited="0">
                <wp:start x="-485" y="0"/>
                <wp:lineTo x="-485" y="21185"/>
                <wp:lineTo x="21843" y="21185"/>
                <wp:lineTo x="21843" y="0"/>
                <wp:lineTo x="-485" y="0"/>
              </wp:wrapPolygon>
            </wp:wrapThrough>
            <wp:docPr id="2" name="Рисунок 1" descr="костюм петуха дым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стюм петуха дымка.jpg"/>
                    <pic:cNvPicPr/>
                  </pic:nvPicPr>
                  <pic:blipFill>
                    <a:blip r:embed="rId5" cstate="print"/>
                    <a:srcRect b="1000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477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2673" w:rsidRPr="007D1632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Психолого-педагогическая гостиная</w:t>
      </w:r>
    </w:p>
    <w:p w:rsidR="004A2673" w:rsidRDefault="005A1152" w:rsidP="004A26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A115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A2673" w:rsidRPr="005A11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«Дымков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ская слобода</w:t>
      </w:r>
      <w:r w:rsidR="004A2673" w:rsidRPr="005A11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5A1152" w:rsidRDefault="005A1152" w:rsidP="00FE238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373337" w:rsidRPr="00570AA8" w:rsidRDefault="004A2673" w:rsidP="004A26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AA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4A2673" w:rsidRPr="00570AA8" w:rsidRDefault="004A2673" w:rsidP="004A26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AA8">
        <w:rPr>
          <w:rFonts w:ascii="Times New Roman" w:hAnsi="Times New Roman" w:cs="Times New Roman"/>
          <w:bCs/>
          <w:sz w:val="28"/>
          <w:szCs w:val="28"/>
        </w:rPr>
        <w:t>формирование познавательного интереса к старинному, народному промыслу</w:t>
      </w:r>
      <w:r w:rsidR="00373337" w:rsidRPr="00570AA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373337" w:rsidRPr="00570AA8">
        <w:rPr>
          <w:rFonts w:ascii="Times New Roman" w:hAnsi="Times New Roman" w:cs="Times New Roman"/>
          <w:bCs/>
          <w:sz w:val="28"/>
          <w:szCs w:val="28"/>
        </w:rPr>
        <w:t>дымковкой</w:t>
      </w:r>
      <w:proofErr w:type="spellEnd"/>
      <w:r w:rsidR="00373337" w:rsidRPr="00570AA8">
        <w:rPr>
          <w:rFonts w:ascii="Times New Roman" w:hAnsi="Times New Roman" w:cs="Times New Roman"/>
          <w:bCs/>
          <w:sz w:val="28"/>
          <w:szCs w:val="28"/>
        </w:rPr>
        <w:t xml:space="preserve"> росписи</w:t>
      </w:r>
    </w:p>
    <w:p w:rsidR="00570AA8" w:rsidRPr="00570AA8" w:rsidRDefault="00570AA8" w:rsidP="004A2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AA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70AA8" w:rsidRPr="00570AA8" w:rsidRDefault="00570AA8" w:rsidP="004A26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AA8">
        <w:rPr>
          <w:rFonts w:ascii="Times New Roman" w:hAnsi="Times New Roman" w:cs="Times New Roman"/>
          <w:sz w:val="28"/>
          <w:szCs w:val="28"/>
        </w:rPr>
        <w:t xml:space="preserve">Сплочение группы, создание положительной эмоциональной обстановки; </w:t>
      </w:r>
      <w:r w:rsidRPr="00570AA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70AA8">
        <w:rPr>
          <w:rFonts w:ascii="Times New Roman" w:hAnsi="Times New Roman" w:cs="Times New Roman"/>
          <w:sz w:val="28"/>
          <w:szCs w:val="28"/>
        </w:rPr>
        <w:t>приобщение детей и взрослых к национально-культурным традициям; познакомить детей и родителей с русской народной игрушкой (дымковской игрушкой); развитие интереса к народным игрушкам; развитие фантазии, творчества, воображения при изготовлении плоскостной игрушки из фетра.</w:t>
      </w:r>
    </w:p>
    <w:p w:rsidR="00373337" w:rsidRPr="00570AA8" w:rsidRDefault="00373337" w:rsidP="004A26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AA8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</w:p>
    <w:p w:rsidR="00373337" w:rsidRPr="00570AA8" w:rsidRDefault="00373337" w:rsidP="004A26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570AA8">
        <w:rPr>
          <w:rFonts w:ascii="Times New Roman" w:hAnsi="Times New Roman" w:cs="Times New Roman"/>
          <w:bCs/>
          <w:sz w:val="28"/>
          <w:szCs w:val="28"/>
        </w:rPr>
        <w:t>Мульти-медиа</w:t>
      </w:r>
      <w:proofErr w:type="spellEnd"/>
      <w:r w:rsidRPr="00570AA8">
        <w:rPr>
          <w:rFonts w:ascii="Times New Roman" w:hAnsi="Times New Roman" w:cs="Times New Roman"/>
          <w:bCs/>
          <w:sz w:val="28"/>
          <w:szCs w:val="28"/>
        </w:rPr>
        <w:t xml:space="preserve"> оборудование, фетр, ножницы, карандаши на каждого ребенка, силуэты </w:t>
      </w:r>
      <w:proofErr w:type="spellStart"/>
      <w:r w:rsidRPr="00570AA8">
        <w:rPr>
          <w:rFonts w:ascii="Times New Roman" w:hAnsi="Times New Roman" w:cs="Times New Roman"/>
          <w:bCs/>
          <w:sz w:val="28"/>
          <w:szCs w:val="28"/>
        </w:rPr>
        <w:t>дымкоских</w:t>
      </w:r>
      <w:proofErr w:type="spellEnd"/>
      <w:r w:rsidRPr="00570AA8">
        <w:rPr>
          <w:rFonts w:ascii="Times New Roman" w:hAnsi="Times New Roman" w:cs="Times New Roman"/>
          <w:bCs/>
          <w:sz w:val="28"/>
          <w:szCs w:val="28"/>
        </w:rPr>
        <w:t xml:space="preserve"> игрушек (барыня, кавалер, баран, петушок), клеевой пистолет; дымковские игрушки, выставка детских поделок из глины</w:t>
      </w:r>
      <w:r w:rsidR="00473DDB" w:rsidRPr="00570AA8">
        <w:rPr>
          <w:rFonts w:ascii="Times New Roman" w:hAnsi="Times New Roman" w:cs="Times New Roman"/>
          <w:bCs/>
          <w:sz w:val="28"/>
          <w:szCs w:val="28"/>
        </w:rPr>
        <w:t>, бумаги; картины об игрушке; костюмы детские в стиле дымковской росписи.</w:t>
      </w:r>
      <w:proofErr w:type="gramEnd"/>
    </w:p>
    <w:p w:rsidR="00373337" w:rsidRPr="00570AA8" w:rsidRDefault="00373337" w:rsidP="004A26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AA8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</w:p>
    <w:p w:rsidR="00194A25" w:rsidRPr="00570AA8" w:rsidRDefault="00373337" w:rsidP="004A26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AA8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 w:rsidRPr="00570A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4A25" w:rsidRPr="00570AA8">
        <w:rPr>
          <w:rFonts w:ascii="Times New Roman" w:hAnsi="Times New Roman" w:cs="Times New Roman"/>
          <w:bCs/>
          <w:sz w:val="28"/>
          <w:szCs w:val="28"/>
        </w:rPr>
        <w:t xml:space="preserve">Здороваюсь с детьми и родителями по-старинному, выполняют поясной поклон. </w:t>
      </w:r>
      <w:r w:rsidR="001B0EB7" w:rsidRPr="00570AA8">
        <w:rPr>
          <w:rFonts w:ascii="Times New Roman" w:hAnsi="Times New Roman" w:cs="Times New Roman"/>
          <w:bCs/>
          <w:sz w:val="28"/>
          <w:szCs w:val="28"/>
        </w:rPr>
        <w:t>«</w:t>
      </w:r>
      <w:r w:rsidRPr="00570AA8">
        <w:rPr>
          <w:rFonts w:ascii="Times New Roman" w:hAnsi="Times New Roman" w:cs="Times New Roman"/>
          <w:bCs/>
          <w:sz w:val="28"/>
          <w:szCs w:val="28"/>
        </w:rPr>
        <w:t>Дорогие наши гости, приглаш</w:t>
      </w:r>
      <w:r w:rsidR="00194A25" w:rsidRPr="00570AA8">
        <w:rPr>
          <w:rFonts w:ascii="Times New Roman" w:hAnsi="Times New Roman" w:cs="Times New Roman"/>
          <w:bCs/>
          <w:sz w:val="28"/>
          <w:szCs w:val="28"/>
        </w:rPr>
        <w:t>аю</w:t>
      </w:r>
      <w:r w:rsidRPr="00570AA8">
        <w:rPr>
          <w:rFonts w:ascii="Times New Roman" w:hAnsi="Times New Roman" w:cs="Times New Roman"/>
          <w:bCs/>
          <w:sz w:val="28"/>
          <w:szCs w:val="28"/>
        </w:rPr>
        <w:t xml:space="preserve"> Вас в деревню Дымково, тропы ведут туда узкие, поэтому надо взяться за руки, мы пойдем друг за другом</w:t>
      </w:r>
      <w:r w:rsidR="001B0EB7" w:rsidRPr="00570AA8">
        <w:rPr>
          <w:rFonts w:ascii="Times New Roman" w:hAnsi="Times New Roman" w:cs="Times New Roman"/>
          <w:bCs/>
          <w:sz w:val="28"/>
          <w:szCs w:val="28"/>
        </w:rPr>
        <w:t>»</w:t>
      </w:r>
      <w:r w:rsidRPr="00570AA8">
        <w:rPr>
          <w:rFonts w:ascii="Times New Roman" w:hAnsi="Times New Roman" w:cs="Times New Roman"/>
          <w:bCs/>
          <w:sz w:val="28"/>
          <w:szCs w:val="28"/>
        </w:rPr>
        <w:t>.</w:t>
      </w:r>
      <w:r w:rsidR="00473DDB" w:rsidRPr="00570AA8">
        <w:rPr>
          <w:rFonts w:ascii="Times New Roman" w:hAnsi="Times New Roman" w:cs="Times New Roman"/>
          <w:bCs/>
          <w:sz w:val="28"/>
          <w:szCs w:val="28"/>
        </w:rPr>
        <w:t xml:space="preserve"> Под музыку веду взрослых змейкой, вместе мы преодолеваем препятствия (перешагиваем через камни, идем по болоту и др.). </w:t>
      </w:r>
      <w:r w:rsidR="00194A25" w:rsidRPr="00570AA8">
        <w:rPr>
          <w:rFonts w:ascii="Times New Roman" w:hAnsi="Times New Roman" w:cs="Times New Roman"/>
          <w:bCs/>
          <w:sz w:val="28"/>
          <w:szCs w:val="28"/>
        </w:rPr>
        <w:t xml:space="preserve">Встаем в круг, в середине круга стол с поделками. Снимаю накидку. </w:t>
      </w:r>
    </w:p>
    <w:p w:rsidR="00373337" w:rsidRPr="00570AA8" w:rsidRDefault="00373337" w:rsidP="004A26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AA8">
        <w:rPr>
          <w:rFonts w:ascii="Times New Roman" w:hAnsi="Times New Roman" w:cs="Times New Roman"/>
          <w:b/>
          <w:bCs/>
          <w:sz w:val="28"/>
          <w:szCs w:val="28"/>
        </w:rPr>
        <w:t xml:space="preserve">Хозяйка: </w:t>
      </w:r>
      <w:r w:rsidR="001B0EB7" w:rsidRPr="00570AA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94A25" w:rsidRPr="00570AA8">
        <w:rPr>
          <w:rFonts w:ascii="Times New Roman" w:hAnsi="Times New Roman" w:cs="Times New Roman"/>
          <w:bCs/>
          <w:sz w:val="28"/>
          <w:szCs w:val="28"/>
        </w:rPr>
        <w:t>Мы правильно пришли, не ошиблись деревней? Не сбились с тропы</w:t>
      </w:r>
      <w:r w:rsidR="001B0EB7" w:rsidRPr="00570AA8">
        <w:rPr>
          <w:rFonts w:ascii="Times New Roman" w:hAnsi="Times New Roman" w:cs="Times New Roman"/>
          <w:bCs/>
          <w:sz w:val="28"/>
          <w:szCs w:val="28"/>
        </w:rPr>
        <w:t>»</w:t>
      </w:r>
      <w:r w:rsidR="00194A25" w:rsidRPr="00570AA8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87328D" w:rsidRPr="00570AA8" w:rsidRDefault="0087328D" w:rsidP="004A267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0AA8">
        <w:rPr>
          <w:rFonts w:ascii="Times New Roman" w:hAnsi="Times New Roman" w:cs="Times New Roman"/>
          <w:bCs/>
          <w:sz w:val="28"/>
          <w:szCs w:val="28"/>
        </w:rPr>
        <w:t xml:space="preserve">Дымково чем славится? Игрушкою своей! </w:t>
      </w:r>
      <w:r w:rsidRPr="00570AA8">
        <w:rPr>
          <w:rFonts w:ascii="Times New Roman" w:hAnsi="Times New Roman" w:cs="Times New Roman"/>
          <w:bCs/>
          <w:sz w:val="28"/>
          <w:szCs w:val="28"/>
        </w:rPr>
        <w:br/>
        <w:t xml:space="preserve">И радует, и нравится в ней все до мелочей. </w:t>
      </w:r>
      <w:r w:rsidRPr="00570AA8">
        <w:rPr>
          <w:rFonts w:ascii="Times New Roman" w:hAnsi="Times New Roman" w:cs="Times New Roman"/>
          <w:bCs/>
          <w:sz w:val="28"/>
          <w:szCs w:val="28"/>
        </w:rPr>
        <w:br/>
        <w:t xml:space="preserve">Прозрачные и яркие, веселые цвета. </w:t>
      </w:r>
      <w:r w:rsidRPr="00570AA8">
        <w:rPr>
          <w:rFonts w:ascii="Times New Roman" w:hAnsi="Times New Roman" w:cs="Times New Roman"/>
          <w:bCs/>
          <w:sz w:val="28"/>
          <w:szCs w:val="28"/>
        </w:rPr>
        <w:br/>
        <w:t xml:space="preserve">В ней что-то есть от </w:t>
      </w:r>
      <w:proofErr w:type="gramStart"/>
      <w:r w:rsidRPr="00570AA8">
        <w:rPr>
          <w:rFonts w:ascii="Times New Roman" w:hAnsi="Times New Roman" w:cs="Times New Roman"/>
          <w:bCs/>
          <w:sz w:val="28"/>
          <w:szCs w:val="28"/>
        </w:rPr>
        <w:t>радуги</w:t>
      </w:r>
      <w:proofErr w:type="gramEnd"/>
      <w:r w:rsidRPr="00570AA8">
        <w:rPr>
          <w:rFonts w:ascii="Times New Roman" w:hAnsi="Times New Roman" w:cs="Times New Roman"/>
          <w:bCs/>
          <w:sz w:val="28"/>
          <w:szCs w:val="28"/>
        </w:rPr>
        <w:t xml:space="preserve"> – какая красота!</w:t>
      </w:r>
    </w:p>
    <w:p w:rsidR="00194A25" w:rsidRPr="00570AA8" w:rsidRDefault="001B0EB7" w:rsidP="00194A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AA8">
        <w:rPr>
          <w:rFonts w:ascii="Times New Roman" w:hAnsi="Times New Roman" w:cs="Times New Roman"/>
          <w:bCs/>
          <w:sz w:val="28"/>
          <w:szCs w:val="28"/>
        </w:rPr>
        <w:t>«</w:t>
      </w:r>
      <w:r w:rsidR="00194A25" w:rsidRPr="00570AA8">
        <w:rPr>
          <w:rFonts w:ascii="Times New Roman" w:hAnsi="Times New Roman" w:cs="Times New Roman"/>
          <w:bCs/>
          <w:sz w:val="28"/>
          <w:szCs w:val="28"/>
        </w:rPr>
        <w:t>Посвящаем вас в жителей деревни</w:t>
      </w:r>
      <w:r w:rsidR="007D1632" w:rsidRPr="00570AA8">
        <w:rPr>
          <w:rFonts w:ascii="Times New Roman" w:hAnsi="Times New Roman" w:cs="Times New Roman"/>
          <w:bCs/>
          <w:sz w:val="28"/>
          <w:szCs w:val="28"/>
        </w:rPr>
        <w:t xml:space="preserve"> Дымково. Любая деревня или семья сильна, когда все вместе, когда каждый поддерживает друг друга.  И чтобы почувствовать силу, предлагаю взяться за руки и сказать волшебные слова</w:t>
      </w:r>
      <w:r w:rsidRPr="00570AA8">
        <w:rPr>
          <w:rFonts w:ascii="Times New Roman" w:hAnsi="Times New Roman" w:cs="Times New Roman"/>
          <w:bCs/>
          <w:sz w:val="28"/>
          <w:szCs w:val="28"/>
        </w:rPr>
        <w:t>»</w:t>
      </w:r>
      <w:r w:rsidR="007D1632" w:rsidRPr="00570AA8">
        <w:rPr>
          <w:rFonts w:ascii="Times New Roman" w:hAnsi="Times New Roman" w:cs="Times New Roman"/>
          <w:bCs/>
          <w:sz w:val="28"/>
          <w:szCs w:val="28"/>
        </w:rPr>
        <w:t>.</w:t>
      </w:r>
    </w:p>
    <w:p w:rsidR="003051F4" w:rsidRPr="00570AA8" w:rsidRDefault="003051F4" w:rsidP="00305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AA8">
        <w:rPr>
          <w:rFonts w:ascii="Times New Roman" w:hAnsi="Times New Roman" w:cs="Times New Roman"/>
          <w:b/>
          <w:bCs/>
          <w:sz w:val="28"/>
          <w:szCs w:val="28"/>
        </w:rPr>
        <w:t>Игра-приветствие</w:t>
      </w:r>
      <w:r w:rsidR="00194A25" w:rsidRPr="00570A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0AA8">
        <w:rPr>
          <w:rFonts w:ascii="Times New Roman" w:hAnsi="Times New Roman" w:cs="Times New Roman"/>
          <w:b/>
          <w:bCs/>
          <w:sz w:val="28"/>
          <w:szCs w:val="28"/>
        </w:rPr>
        <w:t>«Держим мы друг друга за руки»</w:t>
      </w:r>
    </w:p>
    <w:p w:rsidR="003051F4" w:rsidRPr="00570AA8" w:rsidRDefault="007D1632" w:rsidP="003051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A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51F4" w:rsidRPr="00570AA8">
        <w:rPr>
          <w:rFonts w:ascii="Times New Roman" w:hAnsi="Times New Roman" w:cs="Times New Roman"/>
          <w:bCs/>
          <w:sz w:val="28"/>
          <w:szCs w:val="28"/>
        </w:rPr>
        <w:t>«Держим мы друг друга за руки</w:t>
      </w:r>
      <w:r w:rsidRPr="00570AA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3051F4" w:rsidRPr="00570AA8">
        <w:rPr>
          <w:rFonts w:ascii="Times New Roman" w:hAnsi="Times New Roman" w:cs="Times New Roman"/>
          <w:bCs/>
          <w:sz w:val="28"/>
          <w:szCs w:val="28"/>
        </w:rPr>
        <w:t xml:space="preserve"> стоим в одном кругу!</w:t>
      </w:r>
    </w:p>
    <w:p w:rsidR="003051F4" w:rsidRPr="00570AA8" w:rsidRDefault="003051F4" w:rsidP="003051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AA8">
        <w:rPr>
          <w:rFonts w:ascii="Times New Roman" w:hAnsi="Times New Roman" w:cs="Times New Roman"/>
          <w:bCs/>
          <w:sz w:val="28"/>
          <w:szCs w:val="28"/>
        </w:rPr>
        <w:t>Вместе мы большая сила! (сожмите ладони друг друга)</w:t>
      </w:r>
    </w:p>
    <w:p w:rsidR="003051F4" w:rsidRPr="00570AA8" w:rsidRDefault="003051F4" w:rsidP="003051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AA8">
        <w:rPr>
          <w:rFonts w:ascii="Times New Roman" w:hAnsi="Times New Roman" w:cs="Times New Roman"/>
          <w:bCs/>
          <w:sz w:val="28"/>
          <w:szCs w:val="28"/>
        </w:rPr>
        <w:t>Можем быть и маленькими (приседаем)</w:t>
      </w:r>
    </w:p>
    <w:p w:rsidR="003051F4" w:rsidRPr="00570AA8" w:rsidRDefault="003051F4" w:rsidP="003051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AA8">
        <w:rPr>
          <w:rFonts w:ascii="Times New Roman" w:hAnsi="Times New Roman" w:cs="Times New Roman"/>
          <w:bCs/>
          <w:sz w:val="28"/>
          <w:szCs w:val="28"/>
        </w:rPr>
        <w:t xml:space="preserve">Можем и </w:t>
      </w:r>
      <w:proofErr w:type="gramStart"/>
      <w:r w:rsidRPr="00570AA8">
        <w:rPr>
          <w:rFonts w:ascii="Times New Roman" w:hAnsi="Times New Roman" w:cs="Times New Roman"/>
          <w:bCs/>
          <w:sz w:val="28"/>
          <w:szCs w:val="28"/>
        </w:rPr>
        <w:t>большими</w:t>
      </w:r>
      <w:proofErr w:type="gramEnd"/>
      <w:r w:rsidRPr="00570AA8">
        <w:rPr>
          <w:rFonts w:ascii="Times New Roman" w:hAnsi="Times New Roman" w:cs="Times New Roman"/>
          <w:bCs/>
          <w:sz w:val="28"/>
          <w:szCs w:val="28"/>
        </w:rPr>
        <w:t>! (поднимаем руки вверх)»</w:t>
      </w:r>
    </w:p>
    <w:p w:rsidR="00373337" w:rsidRPr="00570AA8" w:rsidRDefault="007533A6" w:rsidP="003733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AA8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7D1632" w:rsidRPr="00570AA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533A6" w:rsidRPr="00570AA8" w:rsidRDefault="007533A6" w:rsidP="007533A6">
      <w:pPr>
        <w:spacing w:after="0" w:line="240" w:lineRule="auto"/>
        <w:ind w:firstLine="2552"/>
        <w:rPr>
          <w:rFonts w:ascii="Times New Roman" w:hAnsi="Times New Roman" w:cs="Times New Roman"/>
          <w:bCs/>
          <w:i/>
          <w:sz w:val="28"/>
          <w:szCs w:val="28"/>
        </w:rPr>
      </w:pPr>
      <w:r w:rsidRPr="00570AA8">
        <w:rPr>
          <w:rFonts w:ascii="Times New Roman" w:hAnsi="Times New Roman" w:cs="Times New Roman"/>
          <w:bCs/>
          <w:i/>
          <w:sz w:val="28"/>
          <w:szCs w:val="28"/>
        </w:rPr>
        <w:t>Лучше Дымки в мире нет.</w:t>
      </w:r>
    </w:p>
    <w:p w:rsidR="007533A6" w:rsidRPr="00570AA8" w:rsidRDefault="007533A6" w:rsidP="007533A6">
      <w:pPr>
        <w:spacing w:after="0" w:line="240" w:lineRule="auto"/>
        <w:ind w:firstLine="2552"/>
        <w:rPr>
          <w:rFonts w:ascii="Times New Roman" w:hAnsi="Times New Roman" w:cs="Times New Roman"/>
          <w:bCs/>
          <w:i/>
          <w:sz w:val="28"/>
          <w:szCs w:val="28"/>
        </w:rPr>
      </w:pPr>
      <w:r w:rsidRPr="00570AA8">
        <w:rPr>
          <w:rFonts w:ascii="Times New Roman" w:hAnsi="Times New Roman" w:cs="Times New Roman"/>
          <w:bCs/>
          <w:i/>
          <w:sz w:val="28"/>
          <w:szCs w:val="28"/>
        </w:rPr>
        <w:t>Дымка – это чудо света.</w:t>
      </w:r>
    </w:p>
    <w:p w:rsidR="007533A6" w:rsidRPr="00570AA8" w:rsidRDefault="007533A6" w:rsidP="007533A6">
      <w:pPr>
        <w:spacing w:after="0" w:line="240" w:lineRule="auto"/>
        <w:ind w:firstLine="2552"/>
        <w:rPr>
          <w:rFonts w:ascii="Times New Roman" w:hAnsi="Times New Roman" w:cs="Times New Roman"/>
          <w:bCs/>
          <w:i/>
          <w:sz w:val="28"/>
          <w:szCs w:val="28"/>
        </w:rPr>
      </w:pPr>
      <w:r w:rsidRPr="00570AA8">
        <w:rPr>
          <w:rFonts w:ascii="Times New Roman" w:hAnsi="Times New Roman" w:cs="Times New Roman"/>
          <w:bCs/>
          <w:i/>
          <w:sz w:val="28"/>
          <w:szCs w:val="28"/>
        </w:rPr>
        <w:t>С Дымкой можно поиграть.</w:t>
      </w:r>
    </w:p>
    <w:p w:rsidR="007533A6" w:rsidRPr="00570AA8" w:rsidRDefault="007533A6" w:rsidP="007533A6">
      <w:pPr>
        <w:spacing w:after="0" w:line="240" w:lineRule="auto"/>
        <w:ind w:firstLine="2552"/>
        <w:rPr>
          <w:rFonts w:ascii="Times New Roman" w:hAnsi="Times New Roman" w:cs="Times New Roman"/>
          <w:bCs/>
          <w:i/>
          <w:sz w:val="28"/>
          <w:szCs w:val="28"/>
        </w:rPr>
      </w:pPr>
      <w:r w:rsidRPr="00570AA8">
        <w:rPr>
          <w:rFonts w:ascii="Times New Roman" w:hAnsi="Times New Roman" w:cs="Times New Roman"/>
          <w:bCs/>
          <w:i/>
          <w:sz w:val="28"/>
          <w:szCs w:val="28"/>
        </w:rPr>
        <w:t>С Дымкой можно поболтать.</w:t>
      </w:r>
    </w:p>
    <w:p w:rsidR="007533A6" w:rsidRPr="00570AA8" w:rsidRDefault="007533A6" w:rsidP="007533A6">
      <w:pPr>
        <w:spacing w:after="0" w:line="240" w:lineRule="auto"/>
        <w:ind w:firstLine="2552"/>
        <w:rPr>
          <w:rFonts w:ascii="Times New Roman" w:hAnsi="Times New Roman" w:cs="Times New Roman"/>
          <w:bCs/>
          <w:i/>
          <w:sz w:val="28"/>
          <w:szCs w:val="28"/>
        </w:rPr>
      </w:pPr>
      <w:r w:rsidRPr="00570AA8">
        <w:rPr>
          <w:rFonts w:ascii="Times New Roman" w:hAnsi="Times New Roman" w:cs="Times New Roman"/>
          <w:bCs/>
          <w:i/>
          <w:sz w:val="28"/>
          <w:szCs w:val="28"/>
        </w:rPr>
        <w:t>Мы о Дымке много знаем,</w:t>
      </w:r>
    </w:p>
    <w:p w:rsidR="007533A6" w:rsidRPr="00570AA8" w:rsidRDefault="007533A6" w:rsidP="007533A6">
      <w:pPr>
        <w:spacing w:after="0" w:line="24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570AA8">
        <w:rPr>
          <w:rFonts w:ascii="Times New Roman" w:hAnsi="Times New Roman" w:cs="Times New Roman"/>
          <w:bCs/>
          <w:i/>
          <w:sz w:val="28"/>
          <w:szCs w:val="28"/>
        </w:rPr>
        <w:t>Что у нашего  народа,</w:t>
      </w:r>
    </w:p>
    <w:p w:rsidR="007533A6" w:rsidRPr="00570AA8" w:rsidRDefault="007533A6" w:rsidP="007533A6">
      <w:pPr>
        <w:spacing w:after="0" w:line="240" w:lineRule="auto"/>
        <w:ind w:firstLine="2552"/>
        <w:rPr>
          <w:rFonts w:ascii="Times New Roman" w:hAnsi="Times New Roman" w:cs="Times New Roman"/>
          <w:bCs/>
          <w:i/>
          <w:sz w:val="28"/>
          <w:szCs w:val="28"/>
        </w:rPr>
      </w:pPr>
      <w:r w:rsidRPr="00570AA8">
        <w:rPr>
          <w:rFonts w:ascii="Times New Roman" w:hAnsi="Times New Roman" w:cs="Times New Roman"/>
          <w:bCs/>
          <w:i/>
          <w:sz w:val="28"/>
          <w:szCs w:val="28"/>
        </w:rPr>
        <w:lastRenderedPageBreak/>
        <w:t>Не игрушки  – волшебство.</w:t>
      </w:r>
    </w:p>
    <w:p w:rsidR="007533A6" w:rsidRPr="00570AA8" w:rsidRDefault="007533A6" w:rsidP="007533A6">
      <w:pPr>
        <w:spacing w:after="0" w:line="240" w:lineRule="auto"/>
        <w:ind w:firstLine="2552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70AA8">
        <w:rPr>
          <w:rFonts w:ascii="Times New Roman" w:hAnsi="Times New Roman" w:cs="Times New Roman"/>
          <w:b/>
          <w:bCs/>
          <w:i/>
          <w:sz w:val="28"/>
          <w:szCs w:val="28"/>
        </w:rPr>
        <w:t>И олени, и лошадки,</w:t>
      </w:r>
    </w:p>
    <w:p w:rsidR="007533A6" w:rsidRPr="00570AA8" w:rsidRDefault="007533A6" w:rsidP="007533A6">
      <w:pPr>
        <w:spacing w:after="0" w:line="240" w:lineRule="auto"/>
        <w:ind w:firstLine="2552"/>
        <w:rPr>
          <w:rFonts w:ascii="Times New Roman" w:hAnsi="Times New Roman" w:cs="Times New Roman"/>
          <w:b/>
          <w:i/>
          <w:sz w:val="28"/>
          <w:szCs w:val="28"/>
        </w:rPr>
      </w:pPr>
      <w:r w:rsidRPr="00570AA8">
        <w:rPr>
          <w:rFonts w:ascii="Times New Roman" w:hAnsi="Times New Roman" w:cs="Times New Roman"/>
          <w:b/>
          <w:bCs/>
          <w:i/>
          <w:sz w:val="28"/>
          <w:szCs w:val="28"/>
        </w:rPr>
        <w:t>Петухи и индюки,</w:t>
      </w:r>
    </w:p>
    <w:p w:rsidR="007533A6" w:rsidRPr="00570AA8" w:rsidRDefault="007533A6" w:rsidP="007533A6">
      <w:pPr>
        <w:spacing w:after="0" w:line="240" w:lineRule="auto"/>
        <w:ind w:firstLine="2552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70AA8">
        <w:rPr>
          <w:rFonts w:ascii="Times New Roman" w:hAnsi="Times New Roman" w:cs="Times New Roman"/>
          <w:b/>
          <w:bCs/>
          <w:i/>
          <w:sz w:val="28"/>
          <w:szCs w:val="28"/>
        </w:rPr>
        <w:t>Барышни и няньки,</w:t>
      </w:r>
    </w:p>
    <w:p w:rsidR="007533A6" w:rsidRPr="00570AA8" w:rsidRDefault="007533A6" w:rsidP="007533A6">
      <w:pPr>
        <w:spacing w:after="0" w:line="240" w:lineRule="auto"/>
        <w:ind w:firstLine="2552"/>
        <w:rPr>
          <w:rFonts w:ascii="Times New Roman" w:hAnsi="Times New Roman" w:cs="Times New Roman"/>
          <w:b/>
          <w:i/>
          <w:sz w:val="28"/>
          <w:szCs w:val="28"/>
        </w:rPr>
      </w:pPr>
      <w:r w:rsidRPr="00570AA8">
        <w:rPr>
          <w:rFonts w:ascii="Times New Roman" w:hAnsi="Times New Roman" w:cs="Times New Roman"/>
          <w:b/>
          <w:bCs/>
          <w:i/>
          <w:sz w:val="28"/>
          <w:szCs w:val="28"/>
        </w:rPr>
        <w:t>Кавалеры – молодцы.</w:t>
      </w:r>
    </w:p>
    <w:p w:rsidR="007533A6" w:rsidRPr="00570AA8" w:rsidRDefault="007533A6" w:rsidP="007533A6">
      <w:pPr>
        <w:spacing w:after="0" w:line="240" w:lineRule="auto"/>
        <w:ind w:firstLine="2552"/>
        <w:rPr>
          <w:rFonts w:ascii="Times New Roman" w:hAnsi="Times New Roman" w:cs="Times New Roman"/>
          <w:bCs/>
          <w:i/>
          <w:sz w:val="28"/>
          <w:szCs w:val="28"/>
        </w:rPr>
      </w:pPr>
      <w:r w:rsidRPr="00570AA8">
        <w:rPr>
          <w:rFonts w:ascii="Times New Roman" w:hAnsi="Times New Roman" w:cs="Times New Roman"/>
          <w:bCs/>
          <w:i/>
          <w:sz w:val="28"/>
          <w:szCs w:val="28"/>
        </w:rPr>
        <w:t>Все они пришли к нам в гости</w:t>
      </w:r>
    </w:p>
    <w:p w:rsidR="007533A6" w:rsidRPr="00570AA8" w:rsidRDefault="007533A6" w:rsidP="007533A6">
      <w:pPr>
        <w:spacing w:after="0" w:line="240" w:lineRule="auto"/>
        <w:ind w:firstLine="2552"/>
        <w:rPr>
          <w:rFonts w:ascii="Times New Roman" w:hAnsi="Times New Roman" w:cs="Times New Roman"/>
          <w:bCs/>
          <w:i/>
          <w:sz w:val="28"/>
          <w:szCs w:val="28"/>
        </w:rPr>
      </w:pPr>
      <w:r w:rsidRPr="00570AA8">
        <w:rPr>
          <w:rFonts w:ascii="Times New Roman" w:hAnsi="Times New Roman" w:cs="Times New Roman"/>
          <w:bCs/>
          <w:i/>
          <w:sz w:val="28"/>
          <w:szCs w:val="28"/>
        </w:rPr>
        <w:t> Посмотреть, какие мы!</w:t>
      </w:r>
    </w:p>
    <w:p w:rsidR="008576AC" w:rsidRPr="00570AA8" w:rsidRDefault="008576AC" w:rsidP="007D1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AA8">
        <w:rPr>
          <w:rFonts w:ascii="Times New Roman" w:hAnsi="Times New Roman" w:cs="Times New Roman"/>
          <w:bCs/>
          <w:sz w:val="28"/>
          <w:szCs w:val="28"/>
        </w:rPr>
        <w:t xml:space="preserve">Усаживаем  родителей, дети </w:t>
      </w:r>
      <w:r w:rsidRPr="00570AA8">
        <w:rPr>
          <w:rFonts w:ascii="Times New Roman" w:hAnsi="Times New Roman" w:cs="Times New Roman"/>
          <w:b/>
          <w:bCs/>
          <w:i/>
          <w:sz w:val="28"/>
          <w:szCs w:val="28"/>
        </w:rPr>
        <w:t>танцуют танец</w:t>
      </w:r>
      <w:r w:rsidR="007D1632" w:rsidRPr="00570AA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«Барыня» </w:t>
      </w:r>
    </w:p>
    <w:p w:rsidR="007533A6" w:rsidRPr="00570AA8" w:rsidRDefault="007533A6" w:rsidP="003733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AA8">
        <w:rPr>
          <w:rFonts w:ascii="Times New Roman" w:hAnsi="Times New Roman" w:cs="Times New Roman"/>
          <w:i/>
          <w:sz w:val="28"/>
          <w:szCs w:val="28"/>
        </w:rPr>
        <w:t>Рассаживаемся за четыре стола. Предлагаю посмотреть презентацию о дымковской игрушке.</w:t>
      </w:r>
    </w:p>
    <w:p w:rsidR="007533A6" w:rsidRPr="00570AA8" w:rsidRDefault="007533A6" w:rsidP="00871D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0AA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871DA1" w:rsidRPr="00570AA8">
        <w:rPr>
          <w:rFonts w:ascii="Times New Roman" w:hAnsi="Times New Roman" w:cs="Times New Roman"/>
          <w:b/>
          <w:i/>
          <w:sz w:val="28"/>
          <w:szCs w:val="28"/>
        </w:rPr>
        <w:t>, 2, 3</w:t>
      </w:r>
      <w:r w:rsidRPr="00570AA8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  <w:r w:rsidR="00871DA1" w:rsidRPr="00570AA8">
        <w:rPr>
          <w:rFonts w:ascii="Times New Roman" w:hAnsi="Times New Roman" w:cs="Times New Roman"/>
          <w:b/>
          <w:i/>
          <w:sz w:val="28"/>
          <w:szCs w:val="28"/>
        </w:rPr>
        <w:t>ы</w:t>
      </w:r>
    </w:p>
    <w:p w:rsidR="007533A6" w:rsidRPr="00570AA8" w:rsidRDefault="007533A6" w:rsidP="00753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AA8">
        <w:rPr>
          <w:rFonts w:ascii="Times New Roman" w:hAnsi="Times New Roman" w:cs="Times New Roman"/>
          <w:sz w:val="28"/>
          <w:szCs w:val="28"/>
        </w:rPr>
        <w:t>Дымковская игрушка – один из самых старинных промыслов Руси. Она существует на Вятской земле</w:t>
      </w:r>
      <w:r w:rsidR="00871DA1" w:rsidRPr="00570AA8">
        <w:rPr>
          <w:rFonts w:ascii="Times New Roman" w:hAnsi="Times New Roman" w:cs="Times New Roman"/>
          <w:sz w:val="28"/>
          <w:szCs w:val="28"/>
        </w:rPr>
        <w:t xml:space="preserve"> более 400 лет.</w:t>
      </w:r>
    </w:p>
    <w:p w:rsidR="007533A6" w:rsidRPr="00570AA8" w:rsidRDefault="007533A6" w:rsidP="00753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A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Дымковская слобода была в начале 20 века. С высокого берега реки Вятки видна заречная слобода Дымково. Зимой, когда топились печи, летом, когда туман, вся слобода - будто в дымке. Поэтому и название такое. Здесь в далёкую старину и зародился промысел дымковской игрушки. Такой Дымковская слобода – место, где делали глиняные игрушки, была в начале 20 века. </w:t>
      </w:r>
    </w:p>
    <w:p w:rsidR="00871DA1" w:rsidRPr="00570AA8" w:rsidRDefault="00871DA1" w:rsidP="00871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 5 слайды</w:t>
      </w:r>
    </w:p>
    <w:p w:rsidR="00871DA1" w:rsidRPr="00570AA8" w:rsidRDefault="00871DA1" w:rsidP="00871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 много лет, а эта деревня и сейчас известна всему миру. Посмотрите, та</w:t>
      </w:r>
      <w:r w:rsidR="008934B4" w:rsidRPr="0057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AA8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река, немного другие дома.</w:t>
      </w:r>
    </w:p>
    <w:p w:rsidR="007533A6" w:rsidRPr="00570AA8" w:rsidRDefault="007533A6" w:rsidP="003733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28D" w:rsidRPr="00570AA8" w:rsidRDefault="0087328D" w:rsidP="00871DA1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570AA8">
        <w:rPr>
          <w:rFonts w:ascii="Times New Roman" w:hAnsi="Times New Roman" w:cs="Times New Roman"/>
          <w:bCs/>
          <w:sz w:val="28"/>
          <w:szCs w:val="28"/>
        </w:rPr>
        <w:t>Мягкий падает снежок,</w:t>
      </w:r>
    </w:p>
    <w:p w:rsidR="0087328D" w:rsidRPr="00570AA8" w:rsidRDefault="0087328D" w:rsidP="00871DA1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570AA8">
        <w:rPr>
          <w:rFonts w:ascii="Times New Roman" w:hAnsi="Times New Roman" w:cs="Times New Roman"/>
          <w:bCs/>
          <w:sz w:val="28"/>
          <w:szCs w:val="28"/>
        </w:rPr>
        <w:t>Вьется голубой дымок.</w:t>
      </w:r>
    </w:p>
    <w:p w:rsidR="0087328D" w:rsidRPr="00570AA8" w:rsidRDefault="0087328D" w:rsidP="00871DA1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570AA8">
        <w:rPr>
          <w:rFonts w:ascii="Times New Roman" w:hAnsi="Times New Roman" w:cs="Times New Roman"/>
          <w:bCs/>
          <w:sz w:val="28"/>
          <w:szCs w:val="28"/>
        </w:rPr>
        <w:t>Дым идет из труб столбом,</w:t>
      </w:r>
    </w:p>
    <w:p w:rsidR="0087328D" w:rsidRPr="00570AA8" w:rsidRDefault="0087328D" w:rsidP="00871DA1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570AA8">
        <w:rPr>
          <w:rFonts w:ascii="Times New Roman" w:hAnsi="Times New Roman" w:cs="Times New Roman"/>
          <w:bCs/>
          <w:sz w:val="28"/>
          <w:szCs w:val="28"/>
        </w:rPr>
        <w:t>Точно в дыме все кругом,</w:t>
      </w:r>
    </w:p>
    <w:p w:rsidR="0087328D" w:rsidRPr="00570AA8" w:rsidRDefault="0087328D" w:rsidP="00871DA1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570AA8">
        <w:rPr>
          <w:rFonts w:ascii="Times New Roman" w:hAnsi="Times New Roman" w:cs="Times New Roman"/>
          <w:bCs/>
          <w:sz w:val="28"/>
          <w:szCs w:val="28"/>
        </w:rPr>
        <w:t>Голубые дали.</w:t>
      </w:r>
    </w:p>
    <w:p w:rsidR="0087328D" w:rsidRPr="00570AA8" w:rsidRDefault="0087328D" w:rsidP="00871DA1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570AA8">
        <w:rPr>
          <w:rFonts w:ascii="Times New Roman" w:hAnsi="Times New Roman" w:cs="Times New Roman"/>
          <w:bCs/>
          <w:sz w:val="28"/>
          <w:szCs w:val="28"/>
        </w:rPr>
        <w:t>И село большое</w:t>
      </w:r>
    </w:p>
    <w:p w:rsidR="0087328D" w:rsidRPr="00570AA8" w:rsidRDefault="0087328D" w:rsidP="00871DA1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570AA8">
        <w:rPr>
          <w:rFonts w:ascii="Times New Roman" w:hAnsi="Times New Roman" w:cs="Times New Roman"/>
          <w:bCs/>
          <w:sz w:val="28"/>
          <w:szCs w:val="28"/>
        </w:rPr>
        <w:t>Дымково назвали.</w:t>
      </w:r>
    </w:p>
    <w:p w:rsidR="0087328D" w:rsidRPr="00570AA8" w:rsidRDefault="0087328D" w:rsidP="00871DA1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570AA8">
        <w:rPr>
          <w:rFonts w:ascii="Times New Roman" w:hAnsi="Times New Roman" w:cs="Times New Roman"/>
          <w:bCs/>
          <w:sz w:val="28"/>
          <w:szCs w:val="28"/>
        </w:rPr>
        <w:t>Там любили песни, пляски,</w:t>
      </w:r>
    </w:p>
    <w:p w:rsidR="0087328D" w:rsidRPr="00570AA8" w:rsidRDefault="0087328D" w:rsidP="00871DA1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570AA8">
        <w:rPr>
          <w:rFonts w:ascii="Times New Roman" w:hAnsi="Times New Roman" w:cs="Times New Roman"/>
          <w:bCs/>
          <w:sz w:val="28"/>
          <w:szCs w:val="28"/>
        </w:rPr>
        <w:t xml:space="preserve">В селе рождались </w:t>
      </w:r>
      <w:proofErr w:type="spellStart"/>
      <w:proofErr w:type="gramStart"/>
      <w:r w:rsidRPr="00570AA8">
        <w:rPr>
          <w:rFonts w:ascii="Times New Roman" w:hAnsi="Times New Roman" w:cs="Times New Roman"/>
          <w:bCs/>
          <w:sz w:val="28"/>
          <w:szCs w:val="28"/>
        </w:rPr>
        <w:t>чудо-сказки</w:t>
      </w:r>
      <w:proofErr w:type="spellEnd"/>
      <w:proofErr w:type="gramEnd"/>
      <w:r w:rsidRPr="00570AA8">
        <w:rPr>
          <w:rFonts w:ascii="Times New Roman" w:hAnsi="Times New Roman" w:cs="Times New Roman"/>
          <w:bCs/>
          <w:sz w:val="28"/>
          <w:szCs w:val="28"/>
        </w:rPr>
        <w:t>.</w:t>
      </w:r>
    </w:p>
    <w:p w:rsidR="0087328D" w:rsidRPr="00570AA8" w:rsidRDefault="0087328D" w:rsidP="00871DA1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570AA8">
        <w:rPr>
          <w:rFonts w:ascii="Times New Roman" w:hAnsi="Times New Roman" w:cs="Times New Roman"/>
          <w:bCs/>
          <w:sz w:val="28"/>
          <w:szCs w:val="28"/>
        </w:rPr>
        <w:t>Вечера зимою длинны,</w:t>
      </w:r>
    </w:p>
    <w:p w:rsidR="0087328D" w:rsidRPr="00570AA8" w:rsidRDefault="0087328D" w:rsidP="00871DA1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570AA8">
        <w:rPr>
          <w:rFonts w:ascii="Times New Roman" w:hAnsi="Times New Roman" w:cs="Times New Roman"/>
          <w:bCs/>
          <w:sz w:val="28"/>
          <w:szCs w:val="28"/>
        </w:rPr>
        <w:t>И лепили там из глины.</w:t>
      </w:r>
    </w:p>
    <w:p w:rsidR="0087328D" w:rsidRPr="00570AA8" w:rsidRDefault="0087328D" w:rsidP="00871DA1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570AA8">
        <w:rPr>
          <w:rFonts w:ascii="Times New Roman" w:hAnsi="Times New Roman" w:cs="Times New Roman"/>
          <w:bCs/>
          <w:sz w:val="28"/>
          <w:szCs w:val="28"/>
        </w:rPr>
        <w:t>Все игрушки – не простые,</w:t>
      </w:r>
    </w:p>
    <w:p w:rsidR="0087328D" w:rsidRPr="00570AA8" w:rsidRDefault="0087328D" w:rsidP="00871DA1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570AA8">
        <w:rPr>
          <w:rFonts w:ascii="Times New Roman" w:hAnsi="Times New Roman" w:cs="Times New Roman"/>
          <w:bCs/>
          <w:sz w:val="28"/>
          <w:szCs w:val="28"/>
        </w:rPr>
        <w:t>А волшебно-расписные:</w:t>
      </w:r>
    </w:p>
    <w:p w:rsidR="0087328D" w:rsidRPr="00570AA8" w:rsidRDefault="0087328D" w:rsidP="00871DA1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570AA8">
        <w:rPr>
          <w:rFonts w:ascii="Times New Roman" w:hAnsi="Times New Roman" w:cs="Times New Roman"/>
          <w:bCs/>
          <w:sz w:val="28"/>
          <w:szCs w:val="28"/>
        </w:rPr>
        <w:t>Белоснежны, как березки,</w:t>
      </w:r>
    </w:p>
    <w:p w:rsidR="0087328D" w:rsidRPr="00570AA8" w:rsidRDefault="0087328D" w:rsidP="00871DA1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570AA8">
        <w:rPr>
          <w:rFonts w:ascii="Times New Roman" w:hAnsi="Times New Roman" w:cs="Times New Roman"/>
          <w:bCs/>
          <w:sz w:val="28"/>
          <w:szCs w:val="28"/>
        </w:rPr>
        <w:t>Кружочки, клеточки, полоски –</w:t>
      </w:r>
    </w:p>
    <w:p w:rsidR="0087328D" w:rsidRPr="00570AA8" w:rsidRDefault="0087328D" w:rsidP="00871DA1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570AA8">
        <w:rPr>
          <w:rFonts w:ascii="Times New Roman" w:hAnsi="Times New Roman" w:cs="Times New Roman"/>
          <w:bCs/>
          <w:sz w:val="28"/>
          <w:szCs w:val="28"/>
        </w:rPr>
        <w:t>Простой, казалось бы, узор,</w:t>
      </w:r>
    </w:p>
    <w:p w:rsidR="0087328D" w:rsidRPr="00570AA8" w:rsidRDefault="0087328D" w:rsidP="00871DA1">
      <w:pPr>
        <w:spacing w:after="0" w:line="240" w:lineRule="auto"/>
        <w:ind w:firstLine="2835"/>
        <w:rPr>
          <w:rFonts w:ascii="Times New Roman" w:hAnsi="Times New Roman" w:cs="Times New Roman"/>
          <w:bCs/>
          <w:sz w:val="28"/>
          <w:szCs w:val="28"/>
        </w:rPr>
      </w:pPr>
      <w:r w:rsidRPr="00570AA8">
        <w:rPr>
          <w:rFonts w:ascii="Times New Roman" w:hAnsi="Times New Roman" w:cs="Times New Roman"/>
          <w:bCs/>
          <w:sz w:val="28"/>
          <w:szCs w:val="28"/>
        </w:rPr>
        <w:t xml:space="preserve">Но отвести не в силах взор. </w:t>
      </w:r>
    </w:p>
    <w:p w:rsidR="00871DA1" w:rsidRPr="00570AA8" w:rsidRDefault="00871DA1" w:rsidP="00871D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AA8">
        <w:rPr>
          <w:rFonts w:ascii="Times New Roman" w:hAnsi="Times New Roman" w:cs="Times New Roman"/>
          <w:sz w:val="28"/>
          <w:szCs w:val="28"/>
        </w:rPr>
        <w:t>Дымковская слобода выглядит сегодня. А цеха, в которых изготавливали игрушки, переехали в центр города Кирова.</w:t>
      </w:r>
    </w:p>
    <w:p w:rsidR="00871DA1" w:rsidRPr="00570AA8" w:rsidRDefault="00871DA1" w:rsidP="00871DA1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70AA8">
        <w:rPr>
          <w:rFonts w:ascii="Times New Roman" w:hAnsi="Times New Roman" w:cs="Times New Roman"/>
          <w:b/>
          <w:bCs/>
          <w:i/>
          <w:sz w:val="28"/>
          <w:szCs w:val="28"/>
        </w:rPr>
        <w:t>6 слайд</w:t>
      </w:r>
    </w:p>
    <w:p w:rsidR="00871DA1" w:rsidRPr="00570AA8" w:rsidRDefault="008934B4" w:rsidP="00893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AA8">
        <w:rPr>
          <w:rFonts w:ascii="Times New Roman" w:hAnsi="Times New Roman" w:cs="Times New Roman"/>
          <w:sz w:val="28"/>
          <w:szCs w:val="28"/>
        </w:rPr>
        <w:t>Какие вы узнаете игрушки? (дети называют) Какая из них лишняя и почему? (</w:t>
      </w:r>
      <w:proofErr w:type="spellStart"/>
      <w:r w:rsidRPr="00570AA8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570AA8">
        <w:rPr>
          <w:rFonts w:ascii="Times New Roman" w:hAnsi="Times New Roman" w:cs="Times New Roman"/>
          <w:sz w:val="28"/>
          <w:szCs w:val="28"/>
        </w:rPr>
        <w:t xml:space="preserve"> лошадка)</w:t>
      </w:r>
    </w:p>
    <w:p w:rsidR="008934B4" w:rsidRPr="00570AA8" w:rsidRDefault="008934B4" w:rsidP="008934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AA8">
        <w:rPr>
          <w:rFonts w:ascii="Times New Roman" w:hAnsi="Times New Roman" w:cs="Times New Roman"/>
          <w:b/>
          <w:sz w:val="28"/>
          <w:szCs w:val="28"/>
        </w:rPr>
        <w:lastRenderedPageBreak/>
        <w:t>7 слайд</w:t>
      </w:r>
    </w:p>
    <w:p w:rsidR="008934B4" w:rsidRPr="00570AA8" w:rsidRDefault="008934B4" w:rsidP="008934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AA8">
        <w:rPr>
          <w:rFonts w:ascii="Times New Roman" w:hAnsi="Times New Roman" w:cs="Times New Roman"/>
          <w:sz w:val="28"/>
          <w:szCs w:val="28"/>
        </w:rPr>
        <w:t>Для чего были нужны такие игрушки 400 лет назад? Придумали эти игрушки специально для весеннего праздника Свистунья. Первые игрушки были свистульками. Свистом прогоняли зиму, пугали морозы и стужу.</w:t>
      </w:r>
      <w:r w:rsidRPr="00570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AA8">
        <w:rPr>
          <w:rFonts w:ascii="Times New Roman" w:hAnsi="Times New Roman" w:cs="Times New Roman"/>
          <w:bCs/>
          <w:sz w:val="28"/>
          <w:szCs w:val="28"/>
        </w:rPr>
        <w:t>Свистульки прокалывают палочкой.</w:t>
      </w:r>
    </w:p>
    <w:p w:rsidR="008934B4" w:rsidRPr="00570AA8" w:rsidRDefault="008934B4" w:rsidP="008934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AA8">
        <w:rPr>
          <w:rFonts w:ascii="Times New Roman" w:hAnsi="Times New Roman" w:cs="Times New Roman"/>
          <w:b/>
          <w:sz w:val="28"/>
          <w:szCs w:val="28"/>
        </w:rPr>
        <w:t>8 слайд</w:t>
      </w:r>
    </w:p>
    <w:p w:rsidR="00DD2B55" w:rsidRPr="00570AA8" w:rsidRDefault="00A72AD3" w:rsidP="00DD2B5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AA8">
        <w:rPr>
          <w:rFonts w:ascii="Times New Roman" w:hAnsi="Times New Roman" w:cs="Times New Roman"/>
          <w:bCs/>
          <w:sz w:val="28"/>
          <w:szCs w:val="28"/>
        </w:rPr>
        <w:t>Техника и</w:t>
      </w:r>
      <w:r w:rsidR="008934B4" w:rsidRPr="00570AA8">
        <w:rPr>
          <w:rFonts w:ascii="Times New Roman" w:hAnsi="Times New Roman" w:cs="Times New Roman"/>
          <w:bCs/>
          <w:sz w:val="28"/>
          <w:szCs w:val="28"/>
        </w:rPr>
        <w:t>зготовления дымковской игрушки</w:t>
      </w:r>
      <w:r w:rsidRPr="00570AA8">
        <w:rPr>
          <w:rFonts w:ascii="Times New Roman" w:hAnsi="Times New Roman" w:cs="Times New Roman"/>
          <w:bCs/>
          <w:sz w:val="28"/>
          <w:szCs w:val="28"/>
        </w:rPr>
        <w:t xml:space="preserve"> очень проста. Игрушку лепят руками из местной красной глины, перемешанной с речным песком. Фигурку лепят по частям. Отдельные элементы соединяют между собой жидкой глиной. Швы сглаживают мокрой тряпкой. </w:t>
      </w:r>
      <w:r w:rsidR="008934B4" w:rsidRPr="00570AA8">
        <w:rPr>
          <w:rFonts w:ascii="Times New Roman" w:hAnsi="Times New Roman" w:cs="Times New Roman"/>
          <w:bCs/>
          <w:sz w:val="28"/>
          <w:szCs w:val="28"/>
        </w:rPr>
        <w:t>Готовую глину раскатывают на шарики, из которых делают блины и сворачивают известным приемом основную форму нужной игрушки</w:t>
      </w:r>
      <w:r w:rsidR="00DD2B55" w:rsidRPr="00570AA8">
        <w:rPr>
          <w:rFonts w:ascii="Times New Roman" w:hAnsi="Times New Roman" w:cs="Times New Roman"/>
          <w:bCs/>
          <w:sz w:val="28"/>
          <w:szCs w:val="28"/>
        </w:rPr>
        <w:t>, например,  колокол юбки для барыни.</w:t>
      </w:r>
    </w:p>
    <w:p w:rsidR="00DD2B55" w:rsidRPr="00570AA8" w:rsidRDefault="00DD2B55" w:rsidP="00DD2B5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AA8">
        <w:rPr>
          <w:rFonts w:ascii="Times New Roman" w:hAnsi="Times New Roman" w:cs="Times New Roman"/>
          <w:bCs/>
          <w:sz w:val="28"/>
          <w:szCs w:val="28"/>
        </w:rPr>
        <w:t>Затем украшают игрушку оборками, мелкими деталями.</w:t>
      </w:r>
    </w:p>
    <w:p w:rsidR="00DD2B55" w:rsidRPr="00570AA8" w:rsidRDefault="00DD2B55" w:rsidP="00DD2B5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Сушат слепленную заготовку в течение 3-5 дней, иногда дольше, на воздухе.</w:t>
      </w:r>
    </w:p>
    <w:p w:rsidR="001B0EB7" w:rsidRPr="00570AA8" w:rsidRDefault="00DD2B55" w:rsidP="005A1152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AA8">
        <w:rPr>
          <w:rFonts w:ascii="Times New Roman" w:hAnsi="Times New Roman" w:cs="Times New Roman"/>
          <w:bCs/>
          <w:sz w:val="28"/>
          <w:szCs w:val="28"/>
        </w:rPr>
        <w:t>Затем игрушку 3 - 4 часа обжигали в русской печи и остужали.</w:t>
      </w:r>
    </w:p>
    <w:p w:rsidR="00DD2B55" w:rsidRPr="00570AA8" w:rsidRDefault="00DD2B55" w:rsidP="001B0E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слайд</w:t>
      </w:r>
    </w:p>
    <w:p w:rsidR="00DD2B55" w:rsidRPr="00570AA8" w:rsidRDefault="00DD2B55" w:rsidP="001B0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A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Слева:</w:t>
      </w:r>
      <w:r w:rsidRPr="0057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старые времена игрушку </w:t>
      </w:r>
      <w:r w:rsidRPr="00570A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обжигали в русских печах</w:t>
      </w:r>
      <w:r w:rsidRPr="0057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Ставили прямо на дрова, либо на железный противень. </w:t>
      </w:r>
    </w:p>
    <w:p w:rsidR="00DD2B55" w:rsidRPr="00570AA8" w:rsidRDefault="00DD2B55" w:rsidP="001B0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A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Справа</w:t>
      </w:r>
      <w:r w:rsidRPr="0057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Сейчас игрушки обжигают в </w:t>
      </w:r>
      <w:r w:rsidRPr="00570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муфельных печах</w:t>
      </w:r>
      <w:r w:rsidRPr="0057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температуре более 1000 градусов. Такая высокая температура придает глине еще большую прочность. Печи довольно большие, в них игрушки загружают партиями. Глина начинает разогреваться и скоро становится как бы прозрачной - светится ровным красным цветом в огне. На этом процесс обжига заканчивался, и игрушки медленно остывали в потухшей печи.</w:t>
      </w:r>
    </w:p>
    <w:p w:rsidR="00DD2B55" w:rsidRPr="00570AA8" w:rsidRDefault="00DD2B55" w:rsidP="00DD2B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0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слайд</w:t>
      </w:r>
    </w:p>
    <w:p w:rsidR="00DD2B55" w:rsidRPr="00570AA8" w:rsidRDefault="00DD2B55" w:rsidP="00DD2B5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AA8">
        <w:rPr>
          <w:rFonts w:ascii="Times New Roman" w:hAnsi="Times New Roman" w:cs="Times New Roman"/>
          <w:bCs/>
          <w:sz w:val="28"/>
          <w:szCs w:val="28"/>
        </w:rPr>
        <w:t xml:space="preserve">Следующий этап работы было отбеливание. Игрушки погружали в раствор </w:t>
      </w:r>
      <w:proofErr w:type="gramStart"/>
      <w:r w:rsidRPr="00570AA8">
        <w:rPr>
          <w:rFonts w:ascii="Times New Roman" w:hAnsi="Times New Roman" w:cs="Times New Roman"/>
          <w:bCs/>
          <w:sz w:val="28"/>
          <w:szCs w:val="28"/>
        </w:rPr>
        <w:t>мелко молотого</w:t>
      </w:r>
      <w:proofErr w:type="gramEnd"/>
      <w:r w:rsidRPr="00570AA8">
        <w:rPr>
          <w:rFonts w:ascii="Times New Roman" w:hAnsi="Times New Roman" w:cs="Times New Roman"/>
          <w:bCs/>
          <w:sz w:val="28"/>
          <w:szCs w:val="28"/>
        </w:rPr>
        <w:t xml:space="preserve"> мела, разведенного на молоке, и ставили на сквозняк. Молоко быстро скисало, и на поверхности изделия образовывалась пленка казеинового клея, лучшего закрепителя мела. Красная глиняная игрушка превращалась в ослепительно </w:t>
      </w:r>
      <w:proofErr w:type="gramStart"/>
      <w:r w:rsidRPr="00570AA8">
        <w:rPr>
          <w:rFonts w:ascii="Times New Roman" w:hAnsi="Times New Roman" w:cs="Times New Roman"/>
          <w:bCs/>
          <w:sz w:val="28"/>
          <w:szCs w:val="28"/>
        </w:rPr>
        <w:t>белую</w:t>
      </w:r>
      <w:proofErr w:type="gramEnd"/>
      <w:r w:rsidRPr="00570AA8">
        <w:rPr>
          <w:rFonts w:ascii="Times New Roman" w:hAnsi="Times New Roman" w:cs="Times New Roman"/>
          <w:bCs/>
          <w:sz w:val="28"/>
          <w:szCs w:val="28"/>
        </w:rPr>
        <w:t xml:space="preserve"> и была готова для росписи</w:t>
      </w:r>
    </w:p>
    <w:p w:rsidR="00DD2B55" w:rsidRPr="00570AA8" w:rsidRDefault="00DD2B55" w:rsidP="00DD2B5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AA8">
        <w:rPr>
          <w:rFonts w:ascii="Times New Roman" w:hAnsi="Times New Roman" w:cs="Times New Roman"/>
          <w:bCs/>
          <w:sz w:val="28"/>
          <w:szCs w:val="28"/>
        </w:rPr>
        <w:t>Узоры на игрушках наводили традиционные, что восходят к древним истокам: клетки, полоски, кружки, овалы, точки. Но сколько их вариантов знали мастерицы!</w:t>
      </w:r>
    </w:p>
    <w:p w:rsidR="00194A25" w:rsidRPr="00570AA8" w:rsidRDefault="00194A25" w:rsidP="00194A25">
      <w:pPr>
        <w:spacing w:after="0" w:line="240" w:lineRule="auto"/>
        <w:ind w:left="567" w:firstLine="2268"/>
        <w:rPr>
          <w:rFonts w:ascii="Times New Roman" w:hAnsi="Times New Roman" w:cs="Times New Roman"/>
          <w:bCs/>
          <w:sz w:val="28"/>
          <w:szCs w:val="28"/>
        </w:rPr>
      </w:pPr>
      <w:r w:rsidRPr="00570AA8">
        <w:rPr>
          <w:rFonts w:ascii="Times New Roman" w:hAnsi="Times New Roman" w:cs="Times New Roman"/>
          <w:bCs/>
          <w:sz w:val="28"/>
          <w:szCs w:val="28"/>
        </w:rPr>
        <w:t>Лучше Дымки в мире нет!</w:t>
      </w:r>
    </w:p>
    <w:p w:rsidR="00DD2B55" w:rsidRPr="00570AA8" w:rsidRDefault="00194A25" w:rsidP="00194A25">
      <w:pPr>
        <w:spacing w:after="0" w:line="240" w:lineRule="auto"/>
        <w:ind w:left="567" w:firstLine="2268"/>
        <w:rPr>
          <w:rFonts w:ascii="Times New Roman" w:hAnsi="Times New Roman" w:cs="Times New Roman"/>
          <w:bCs/>
          <w:sz w:val="28"/>
          <w:szCs w:val="28"/>
        </w:rPr>
      </w:pPr>
      <w:r w:rsidRPr="00570AA8">
        <w:rPr>
          <w:rFonts w:ascii="Times New Roman" w:hAnsi="Times New Roman" w:cs="Times New Roman"/>
          <w:bCs/>
          <w:sz w:val="28"/>
          <w:szCs w:val="28"/>
        </w:rPr>
        <w:t>Дымка – это чудо света!</w:t>
      </w:r>
    </w:p>
    <w:p w:rsidR="00A72AD3" w:rsidRPr="00570AA8" w:rsidRDefault="00194A25" w:rsidP="00194A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AA8">
        <w:rPr>
          <w:rFonts w:ascii="Times New Roman" w:hAnsi="Times New Roman" w:cs="Times New Roman"/>
          <w:bCs/>
          <w:sz w:val="28"/>
          <w:szCs w:val="28"/>
        </w:rPr>
        <w:t xml:space="preserve">Давайте докажем это, смастерим игрушки для ярмарки. </w:t>
      </w:r>
      <w:r w:rsidR="008576AC" w:rsidRPr="00570AA8">
        <w:rPr>
          <w:rFonts w:ascii="Times New Roman" w:hAnsi="Times New Roman" w:cs="Times New Roman"/>
          <w:bCs/>
          <w:sz w:val="28"/>
          <w:szCs w:val="28"/>
        </w:rPr>
        <w:t xml:space="preserve">Только не из глины, а из фетра. Дети обводят силуэты игрушек, родители вырезают большие детали, </w:t>
      </w:r>
      <w:r w:rsidR="00FE238F" w:rsidRPr="00570AA8">
        <w:rPr>
          <w:rFonts w:ascii="Times New Roman" w:hAnsi="Times New Roman" w:cs="Times New Roman"/>
          <w:bCs/>
          <w:sz w:val="28"/>
          <w:szCs w:val="28"/>
        </w:rPr>
        <w:t>дети вырезают кружочки разной величины. Дети и родители раскладывают детали, закрепляем все детали  с помощью клеящего пистолета.</w:t>
      </w:r>
    </w:p>
    <w:p w:rsidR="00606CD9" w:rsidRPr="00570AA8" w:rsidRDefault="00606CD9" w:rsidP="004A267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5997" w:rsidRPr="00570AA8" w:rsidRDefault="00360D0C" w:rsidP="004A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5997" w:rsidRPr="00570AA8" w:rsidSect="0032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61885"/>
    <w:multiLevelType w:val="hybridMultilevel"/>
    <w:tmpl w:val="82EAE24E"/>
    <w:lvl w:ilvl="0" w:tplc="7DF6B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28D"/>
    <w:rsid w:val="0016439B"/>
    <w:rsid w:val="00194A25"/>
    <w:rsid w:val="001B0EB7"/>
    <w:rsid w:val="00260B50"/>
    <w:rsid w:val="003051F4"/>
    <w:rsid w:val="00321D48"/>
    <w:rsid w:val="00360D0C"/>
    <w:rsid w:val="00373337"/>
    <w:rsid w:val="004333DA"/>
    <w:rsid w:val="00473DDB"/>
    <w:rsid w:val="004A2673"/>
    <w:rsid w:val="00570AA8"/>
    <w:rsid w:val="005A1152"/>
    <w:rsid w:val="00606CD9"/>
    <w:rsid w:val="007533A6"/>
    <w:rsid w:val="007D1632"/>
    <w:rsid w:val="008576AC"/>
    <w:rsid w:val="00871DA1"/>
    <w:rsid w:val="0087328D"/>
    <w:rsid w:val="008934B4"/>
    <w:rsid w:val="008B79C0"/>
    <w:rsid w:val="009E6C1D"/>
    <w:rsid w:val="00A23D33"/>
    <w:rsid w:val="00A72AD3"/>
    <w:rsid w:val="00B01E90"/>
    <w:rsid w:val="00B35807"/>
    <w:rsid w:val="00C06A36"/>
    <w:rsid w:val="00DD2B55"/>
    <w:rsid w:val="00F51D93"/>
    <w:rsid w:val="00FE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2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06CD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1DA1"/>
    <w:rPr>
      <w:b/>
      <w:bCs/>
    </w:rPr>
  </w:style>
  <w:style w:type="paragraph" w:styleId="a7">
    <w:name w:val="List Paragraph"/>
    <w:basedOn w:val="a"/>
    <w:uiPriority w:val="34"/>
    <w:qFormat/>
    <w:rsid w:val="00DD2B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344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23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1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4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51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D9EA"/>
            <w:bottom w:val="none" w:sz="0" w:space="0" w:color="auto"/>
            <w:right w:val="single" w:sz="6" w:space="0" w:color="BCD9EA"/>
          </w:divBdr>
          <w:divsChild>
            <w:div w:id="15062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2020-01-16T10:40:00Z</dcterms:created>
  <dcterms:modified xsi:type="dcterms:W3CDTF">2020-01-16T10:40:00Z</dcterms:modified>
</cp:coreProperties>
</file>